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B5" w:rsidRPr="00A201B5" w:rsidRDefault="00A201B5" w:rsidP="00A201B5">
      <w:pPr>
        <w:jc w:val="center"/>
        <w:rPr>
          <w:rFonts w:ascii="Times New Roman" w:hAnsi="Times New Roman" w:cs="Times New Roman"/>
          <w:b/>
          <w:sz w:val="28"/>
        </w:rPr>
      </w:pPr>
      <w:r w:rsidRPr="00A201B5">
        <w:rPr>
          <w:rFonts w:ascii="Times New Roman" w:hAnsi="Times New Roman" w:cs="Times New Roman"/>
          <w:b/>
          <w:sz w:val="28"/>
        </w:rPr>
        <w:t>ПАМЯТКА УЧАЩИМСЯ</w:t>
      </w:r>
    </w:p>
    <w:p w:rsidR="00A201B5" w:rsidRPr="00A201B5" w:rsidRDefault="00465214" w:rsidP="00A201B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9</w:t>
      </w:r>
      <w:r w:rsidR="00A201B5">
        <w:rPr>
          <w:rFonts w:ascii="Times New Roman" w:hAnsi="Times New Roman" w:cs="Times New Roman"/>
          <w:b/>
          <w:sz w:val="28"/>
        </w:rPr>
        <w:t xml:space="preserve"> КЛАССА ПРИ СДАЧЕ ЭКЗАМЕНА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Слушай внимательно, чтобы не отвлекаться в дальнейшем и не задавать лишних вопросов об оформлении тестирования. Тебе всё объяснят: как заполнить бланк, какими буквами писать, как кодировать номер школы и т.д.</w:t>
      </w:r>
      <w:bookmarkStart w:id="0" w:name="_GoBack"/>
      <w:bookmarkEnd w:id="0"/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Постарайся сосредоточиться и забыть об окружающих. Для тебя существуют только часы, регламентирующие время выполнения теста и бланк с заданием.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Пробегись глазами по всему тесту, чтобы увидеть, какого типа задания в нем содержатся, это поможет настроиться на работу.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Торопись не спеша. Читай задания до конца. Спешка не должна приводить к тому, что ты поймешь задание по первым словам, а концовку придумаешь сам.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Просмотри все вопросы и начни с тех, в ответах которых ты не сомневаешься. Тогда ты успокоишься и войдешь в рабочий ритм. В любом тесте есть вопросы, ответы на которые ты прекрасно знаешь, только соберись с мыслями.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Когда приступаешь к новому заданию, забудь все, что было в предыдущем, - как правило, задания в тестах не связаны друг с другом.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Если не знаешь ответа на вопрос, или не уверен, пропусти его и отметь, чтобы потом к нему вернуться.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Действуй методом исключения! Последовательно исключай те ответы, которые явно не подходят.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Если ты сомневаешься в правильности ответа, тебе сложно сделать выбор. Доверься своей интуиции!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Оставь время для проверки своей работы хотя бы для того, чтобы успеть пробежать глазами и заметить явные ошибки.</w:t>
      </w:r>
    </w:p>
    <w:p w:rsidR="00A201B5" w:rsidRPr="00A201B5" w:rsidRDefault="00A201B5" w:rsidP="00A201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201B5">
        <w:rPr>
          <w:rFonts w:ascii="Times New Roman" w:hAnsi="Times New Roman" w:cs="Times New Roman"/>
          <w:sz w:val="28"/>
        </w:rPr>
        <w:t>Стремись выполнить все задания, но помни, что на практике это нереально. Ведь тестовые задания рассчитаны на максимальный уровень трудности, а для хорошей оценки достаточно одолеть 70% заданий.</w:t>
      </w:r>
    </w:p>
    <w:p w:rsidR="00A201B5" w:rsidRPr="00A201B5" w:rsidRDefault="00A201B5" w:rsidP="00A201B5">
      <w:pPr>
        <w:rPr>
          <w:rFonts w:ascii="Times New Roman" w:hAnsi="Times New Roman" w:cs="Times New Roman"/>
          <w:sz w:val="28"/>
        </w:rPr>
      </w:pPr>
    </w:p>
    <w:p w:rsidR="00D04E69" w:rsidRPr="00A201B5" w:rsidRDefault="00A201B5" w:rsidP="00A201B5">
      <w:pPr>
        <w:jc w:val="center"/>
        <w:rPr>
          <w:rFonts w:ascii="Times New Roman" w:hAnsi="Times New Roman" w:cs="Times New Roman"/>
          <w:b/>
          <w:sz w:val="28"/>
        </w:rPr>
      </w:pPr>
      <w:r w:rsidRPr="00A201B5">
        <w:rPr>
          <w:rFonts w:ascii="Times New Roman" w:hAnsi="Times New Roman" w:cs="Times New Roman"/>
          <w:b/>
          <w:sz w:val="28"/>
        </w:rPr>
        <w:t>УДАЧИ НА ЭКЗАМЕНЕ!</w:t>
      </w:r>
    </w:p>
    <w:p w:rsidR="00A201B5" w:rsidRPr="00A201B5" w:rsidRDefault="00A201B5">
      <w:pPr>
        <w:rPr>
          <w:rFonts w:ascii="Times New Roman" w:hAnsi="Times New Roman" w:cs="Times New Roman"/>
          <w:sz w:val="28"/>
        </w:rPr>
      </w:pPr>
    </w:p>
    <w:sectPr w:rsidR="00A201B5" w:rsidRPr="00A201B5" w:rsidSect="009D66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1B6"/>
    <w:multiLevelType w:val="hybridMultilevel"/>
    <w:tmpl w:val="0F188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5617"/>
    <w:rsid w:val="00085617"/>
    <w:rsid w:val="003A0DE2"/>
    <w:rsid w:val="00465214"/>
    <w:rsid w:val="009D664B"/>
    <w:rsid w:val="00A201B5"/>
    <w:rsid w:val="00D04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1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Библиотекарь</cp:lastModifiedBy>
  <cp:revision>4</cp:revision>
  <dcterms:created xsi:type="dcterms:W3CDTF">2013-05-11T12:28:00Z</dcterms:created>
  <dcterms:modified xsi:type="dcterms:W3CDTF">2018-09-18T07:25:00Z</dcterms:modified>
</cp:coreProperties>
</file>